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18CB">
      <w:pPr>
        <w:autoSpaceDE w:val="0"/>
        <w:autoSpaceDN w:val="0"/>
        <w:spacing w:before="5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15111AB">
      <w:pPr>
        <w:autoSpaceDE w:val="0"/>
        <w:autoSpaceDN w:val="0"/>
        <w:spacing w:before="11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026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年广东省优秀质量管理小组成果申报表</w:t>
      </w:r>
    </w:p>
    <w:p w14:paraId="0E1F9295">
      <w:pPr>
        <w:tabs>
          <w:tab w:val="left" w:pos="5193"/>
          <w:tab w:val="left" w:pos="7644"/>
          <w:tab w:val="left" w:pos="8893"/>
        </w:tabs>
        <w:autoSpaceDE w:val="0"/>
        <w:autoSpaceDN w:val="0"/>
        <w:jc w:val="left"/>
        <w:rPr>
          <w:rFonts w:ascii="Times New Roman" w:hAnsi="仿宋" w:eastAsia="Times New Roman" w:cs="仿宋"/>
          <w:kern w:val="0"/>
          <w:sz w:val="28"/>
          <w:szCs w:val="22"/>
        </w:rPr>
      </w:pPr>
      <w:r>
        <w:rPr>
          <w:rFonts w:hint="eastAsia" w:ascii="宋体" w:hAnsi="仿宋" w:eastAsia="宋体" w:cs="仿宋"/>
          <w:kern w:val="0"/>
          <w:sz w:val="28"/>
          <w:szCs w:val="22"/>
        </w:rPr>
        <w:t>推</w:t>
      </w:r>
      <w:r>
        <w:rPr>
          <w:rFonts w:hint="eastAsia" w:ascii="宋体" w:hAnsi="仿宋" w:eastAsia="宋体" w:cs="仿宋"/>
          <w:spacing w:val="-3"/>
          <w:kern w:val="0"/>
          <w:sz w:val="28"/>
          <w:szCs w:val="22"/>
        </w:rPr>
        <w:t>荐</w:t>
      </w:r>
      <w:r>
        <w:rPr>
          <w:rFonts w:hint="eastAsia" w:ascii="宋体" w:hAnsi="仿宋" w:eastAsia="宋体" w:cs="仿宋"/>
          <w:kern w:val="0"/>
          <w:sz w:val="28"/>
          <w:szCs w:val="22"/>
        </w:rPr>
        <w:t>市、</w:t>
      </w:r>
      <w:r>
        <w:rPr>
          <w:rFonts w:hint="eastAsia" w:ascii="宋体" w:hAnsi="仿宋" w:eastAsia="宋体" w:cs="仿宋"/>
          <w:spacing w:val="-3"/>
          <w:kern w:val="0"/>
          <w:sz w:val="28"/>
          <w:szCs w:val="22"/>
        </w:rPr>
        <w:t>行</w:t>
      </w:r>
      <w:r>
        <w:rPr>
          <w:rFonts w:hint="eastAsia" w:ascii="宋体" w:hAnsi="仿宋" w:eastAsia="宋体" w:cs="仿宋"/>
          <w:kern w:val="0"/>
          <w:sz w:val="28"/>
          <w:szCs w:val="22"/>
        </w:rPr>
        <w:t>业：（盖章）</w:t>
      </w:r>
      <w:r>
        <w:rPr>
          <w:rFonts w:hint="eastAsia" w:ascii="宋体" w:hAnsi="仿宋" w:eastAsia="宋体" w:cs="仿宋"/>
          <w:kern w:val="0"/>
          <w:sz w:val="28"/>
          <w:szCs w:val="22"/>
          <w:u w:val="single"/>
        </w:rPr>
        <w:t xml:space="preserve"> </w:t>
      </w:r>
      <w:r>
        <w:rPr>
          <w:rFonts w:ascii="宋体" w:hAnsi="仿宋" w:eastAsia="宋体" w:cs="仿宋"/>
          <w:kern w:val="0"/>
          <w:sz w:val="28"/>
          <w:szCs w:val="22"/>
          <w:u w:val="single"/>
        </w:rPr>
        <w:t xml:space="preserve"> </w:t>
      </w:r>
      <w:r>
        <w:rPr>
          <w:rFonts w:hint="eastAsia" w:ascii="宋体" w:hAnsi="仿宋" w:eastAsia="宋体" w:cs="仿宋"/>
          <w:kern w:val="0"/>
          <w:sz w:val="28"/>
          <w:szCs w:val="22"/>
          <w:u w:val="single"/>
        </w:rPr>
        <w:tab/>
      </w:r>
      <w:r>
        <w:rPr>
          <w:rFonts w:hint="eastAsia" w:ascii="宋体" w:hAnsi="仿宋" w:eastAsia="宋体" w:cs="仿宋"/>
          <w:kern w:val="0"/>
          <w:sz w:val="28"/>
          <w:szCs w:val="22"/>
          <w:u w:val="single"/>
        </w:rPr>
        <w:t xml:space="preserve">    </w:t>
      </w:r>
      <w:r>
        <w:rPr>
          <w:rFonts w:hint="eastAsia" w:ascii="宋体" w:hAnsi="仿宋" w:eastAsia="宋体" w:cs="仿宋"/>
          <w:kern w:val="0"/>
          <w:sz w:val="28"/>
          <w:szCs w:val="22"/>
        </w:rPr>
        <w:t xml:space="preserve">     </w:t>
      </w:r>
      <w:r>
        <w:rPr>
          <w:rFonts w:hint="eastAsia" w:ascii="宋体" w:hAnsi="仿宋" w:eastAsia="宋体" w:cs="仿宋"/>
          <w:spacing w:val="-1"/>
          <w:kern w:val="0"/>
          <w:sz w:val="28"/>
          <w:szCs w:val="22"/>
        </w:rPr>
        <w:t>总</w:t>
      </w:r>
      <w:r>
        <w:rPr>
          <w:rFonts w:hint="eastAsia" w:ascii="宋体" w:hAnsi="仿宋" w:eastAsia="宋体" w:cs="仿宋"/>
          <w:spacing w:val="-3"/>
          <w:kern w:val="0"/>
          <w:sz w:val="28"/>
          <w:szCs w:val="22"/>
        </w:rPr>
        <w:t>编</w:t>
      </w:r>
      <w:r>
        <w:rPr>
          <w:rFonts w:hint="eastAsia" w:ascii="宋体" w:hAnsi="仿宋" w:eastAsia="宋体" w:cs="仿宋"/>
          <w:kern w:val="0"/>
          <w:sz w:val="28"/>
          <w:szCs w:val="22"/>
        </w:rPr>
        <w:t>号</w:t>
      </w:r>
      <w:r>
        <w:rPr>
          <w:rFonts w:hint="eastAsia" w:ascii="宋体" w:hAnsi="仿宋" w:eastAsia="宋体" w:cs="仿宋"/>
          <w:spacing w:val="-1"/>
          <w:kern w:val="0"/>
          <w:sz w:val="28"/>
          <w:szCs w:val="22"/>
          <w:u w:val="single"/>
        </w:rPr>
        <w:t xml:space="preserve"> </w:t>
      </w:r>
      <w:r>
        <w:rPr>
          <w:rFonts w:ascii="Times New Roman" w:hAnsi="仿宋" w:eastAsia="Times New Roman" w:cs="仿宋"/>
          <w:kern w:val="0"/>
          <w:sz w:val="28"/>
          <w:szCs w:val="22"/>
          <w:u w:val="single"/>
        </w:rPr>
        <w:t xml:space="preserve"> </w:t>
      </w:r>
      <w:r>
        <w:rPr>
          <w:rFonts w:hint="eastAsia" w:ascii="Times New Roman" w:hAnsi="仿宋" w:eastAsia="宋体" w:cs="仿宋"/>
          <w:kern w:val="0"/>
          <w:sz w:val="28"/>
          <w:szCs w:val="22"/>
          <w:u w:val="single"/>
        </w:rPr>
        <w:t xml:space="preserve">   </w:t>
      </w:r>
      <w:r>
        <w:rPr>
          <w:rFonts w:ascii="Times New Roman" w:hAnsi="仿宋" w:eastAsia="宋体" w:cs="仿宋"/>
          <w:kern w:val="0"/>
          <w:sz w:val="28"/>
          <w:szCs w:val="22"/>
          <w:u w:val="single"/>
        </w:rPr>
        <w:t xml:space="preserve">  </w:t>
      </w:r>
      <w:r>
        <w:rPr>
          <w:rFonts w:ascii="Times New Roman" w:hAnsi="仿宋" w:eastAsia="Times New Roman" w:cs="仿宋"/>
          <w:kern w:val="0"/>
          <w:sz w:val="28"/>
          <w:szCs w:val="22"/>
          <w:u w:val="single"/>
        </w:rPr>
        <w:tab/>
      </w:r>
    </w:p>
    <w:tbl>
      <w:tblPr>
        <w:tblStyle w:val="2"/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9"/>
        <w:gridCol w:w="1114"/>
        <w:gridCol w:w="1441"/>
        <w:gridCol w:w="1508"/>
        <w:gridCol w:w="936"/>
        <w:gridCol w:w="1616"/>
      </w:tblGrid>
      <w:tr w14:paraId="7AE87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19" w:type="dxa"/>
          </w:tcPr>
          <w:p w14:paraId="6C472037">
            <w:pPr>
              <w:autoSpaceDE w:val="0"/>
              <w:autoSpaceDN w:val="0"/>
              <w:spacing w:before="73"/>
              <w:ind w:left="106"/>
              <w:jc w:val="center"/>
              <w:rPr>
                <w:rFonts w:ascii="宋体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</w:rPr>
              <w:t>组织名称（公章为准）</w:t>
            </w:r>
          </w:p>
        </w:tc>
        <w:tc>
          <w:tcPr>
            <w:tcW w:w="6615" w:type="dxa"/>
            <w:gridSpan w:val="5"/>
          </w:tcPr>
          <w:p w14:paraId="7FABBFC2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</w:rPr>
            </w:pPr>
          </w:p>
        </w:tc>
      </w:tr>
      <w:tr w14:paraId="35E9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19" w:type="dxa"/>
          </w:tcPr>
          <w:p w14:paraId="4336A31D">
            <w:pPr>
              <w:autoSpaceDE w:val="0"/>
              <w:autoSpaceDN w:val="0"/>
              <w:spacing w:before="74"/>
              <w:ind w:left="106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lang w:eastAsia="en-US"/>
              </w:rPr>
              <w:t xml:space="preserve">QC </w:t>
            </w: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en-US"/>
              </w:rPr>
              <w:t>小组名称</w:t>
            </w:r>
          </w:p>
        </w:tc>
        <w:tc>
          <w:tcPr>
            <w:tcW w:w="6615" w:type="dxa"/>
            <w:gridSpan w:val="5"/>
          </w:tcPr>
          <w:p w14:paraId="221C6209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</w:p>
        </w:tc>
      </w:tr>
      <w:tr w14:paraId="3A59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19" w:type="dxa"/>
          </w:tcPr>
          <w:p w14:paraId="5F9A9FF6">
            <w:pPr>
              <w:autoSpaceDE w:val="0"/>
              <w:autoSpaceDN w:val="0"/>
              <w:spacing w:before="74"/>
              <w:ind w:left="106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en-US"/>
              </w:rPr>
              <w:t>课题名称</w:t>
            </w:r>
          </w:p>
        </w:tc>
        <w:tc>
          <w:tcPr>
            <w:tcW w:w="6615" w:type="dxa"/>
            <w:gridSpan w:val="5"/>
          </w:tcPr>
          <w:p w14:paraId="49F7969B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</w:p>
        </w:tc>
      </w:tr>
      <w:tr w14:paraId="698A8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19" w:type="dxa"/>
          </w:tcPr>
          <w:p w14:paraId="1726660D">
            <w:pPr>
              <w:autoSpaceDE w:val="0"/>
              <w:autoSpaceDN w:val="0"/>
              <w:spacing w:before="74"/>
              <w:ind w:left="106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en-US"/>
              </w:rPr>
              <w:t>详细通</w:t>
            </w:r>
            <w:r>
              <w:rPr>
                <w:rFonts w:hint="eastAsia" w:ascii="宋体" w:hAnsi="Times New Roman" w:eastAsia="宋体" w:cs="Times New Roman"/>
                <w:sz w:val="24"/>
                <w:szCs w:val="22"/>
              </w:rPr>
              <w:t>信</w:t>
            </w: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en-US"/>
              </w:rPr>
              <w:t>地址</w:t>
            </w:r>
          </w:p>
        </w:tc>
        <w:tc>
          <w:tcPr>
            <w:tcW w:w="4063" w:type="dxa"/>
            <w:gridSpan w:val="3"/>
          </w:tcPr>
          <w:p w14:paraId="3725C37C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EC93FD1">
            <w:pPr>
              <w:autoSpaceDE w:val="0"/>
              <w:autoSpaceDN w:val="0"/>
              <w:spacing w:before="74"/>
              <w:ind w:left="110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</w:rPr>
              <w:t>邮编</w:t>
            </w:r>
          </w:p>
        </w:tc>
        <w:tc>
          <w:tcPr>
            <w:tcW w:w="1616" w:type="dxa"/>
          </w:tcPr>
          <w:p w14:paraId="49A2119D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</w:p>
        </w:tc>
      </w:tr>
      <w:tr w14:paraId="6DF5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19" w:type="dxa"/>
          </w:tcPr>
          <w:p w14:paraId="01A8909D">
            <w:pPr>
              <w:autoSpaceDE w:val="0"/>
              <w:autoSpaceDN w:val="0"/>
              <w:spacing w:before="73"/>
              <w:ind w:left="106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en-US"/>
              </w:rPr>
              <w:t>小组联系部门</w:t>
            </w:r>
          </w:p>
        </w:tc>
        <w:tc>
          <w:tcPr>
            <w:tcW w:w="1114" w:type="dxa"/>
          </w:tcPr>
          <w:p w14:paraId="3AC08D22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</w:p>
        </w:tc>
        <w:tc>
          <w:tcPr>
            <w:tcW w:w="1441" w:type="dxa"/>
          </w:tcPr>
          <w:p w14:paraId="07F330BD">
            <w:pPr>
              <w:autoSpaceDE w:val="0"/>
              <w:autoSpaceDN w:val="0"/>
              <w:spacing w:before="73"/>
              <w:ind w:left="108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en-US"/>
              </w:rPr>
              <w:t>直接联系人</w:t>
            </w:r>
          </w:p>
        </w:tc>
        <w:tc>
          <w:tcPr>
            <w:tcW w:w="1508" w:type="dxa"/>
          </w:tcPr>
          <w:p w14:paraId="17A18A5F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B460B78">
            <w:pPr>
              <w:autoSpaceDE w:val="0"/>
              <w:autoSpaceDN w:val="0"/>
              <w:spacing w:before="73"/>
              <w:ind w:left="110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</w:rPr>
              <w:t>手机</w:t>
            </w:r>
          </w:p>
        </w:tc>
        <w:tc>
          <w:tcPr>
            <w:tcW w:w="1616" w:type="dxa"/>
          </w:tcPr>
          <w:p w14:paraId="3932D3D6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</w:p>
        </w:tc>
      </w:tr>
      <w:tr w14:paraId="3EA8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19" w:type="dxa"/>
          </w:tcPr>
          <w:p w14:paraId="7D30FBE6">
            <w:pPr>
              <w:autoSpaceDE w:val="0"/>
              <w:autoSpaceDN w:val="0"/>
              <w:spacing w:before="74"/>
              <w:ind w:left="106"/>
              <w:jc w:val="center"/>
              <w:rPr>
                <w:rFonts w:ascii="宋体" w:hAnsi="Times New Roman" w:eastAsia="宋体" w:cs="Times New Roman"/>
                <w:sz w:val="24"/>
                <w:szCs w:val="22"/>
                <w:lang w:eastAsia="en-U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en-US"/>
              </w:rPr>
              <w:t>申报项目</w:t>
            </w:r>
          </w:p>
        </w:tc>
        <w:tc>
          <w:tcPr>
            <w:tcW w:w="6615" w:type="dxa"/>
            <w:gridSpan w:val="5"/>
          </w:tcPr>
          <w:p w14:paraId="5B3C9838">
            <w:pPr>
              <w:autoSpaceDE w:val="0"/>
              <w:autoSpaceDN w:val="0"/>
              <w:spacing w:before="74"/>
              <w:ind w:left="948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  <w:lang w:eastAsia="en-US"/>
              </w:rPr>
            </w:pPr>
            <w:r>
              <w:rPr>
                <w:rFonts w:ascii="宋体" w:hAnsi="宋体" w:eastAsia="Times New Roman" w:cs="Times New Roman"/>
                <w:sz w:val="24"/>
                <w:szCs w:val="22"/>
                <w:lang w:eastAsia="en-US"/>
              </w:rPr>
              <w:t>省优</w:t>
            </w:r>
            <w:r>
              <w:rPr>
                <w:rFonts w:ascii="Wingdings 2" w:hAnsi="Wingdings 2" w:eastAsia="Times New Roman" w:cs="Times New Roman"/>
                <w:sz w:val="24"/>
                <w:szCs w:val="22"/>
                <w:lang w:eastAsia="en-US"/>
              </w:rPr>
              <w:t xml:space="preserve">      </w:t>
            </w:r>
            <w:r>
              <w:rPr>
                <w:rFonts w:ascii="宋体" w:hAnsi="宋体" w:eastAsia="Times New Roman" w:cs="Times New Roman"/>
                <w:sz w:val="24"/>
                <w:szCs w:val="22"/>
                <w:lang w:eastAsia="en-US"/>
              </w:rPr>
              <w:t>南粤之星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杯</w:t>
            </w:r>
            <w:r>
              <w:rPr>
                <w:rFonts w:ascii="Wingdings 2" w:hAnsi="Wingdings 2" w:eastAsia="Times New Roman" w:cs="Times New Roman"/>
                <w:sz w:val="24"/>
                <w:szCs w:val="22"/>
                <w:lang w:eastAsia="en-US"/>
              </w:rPr>
              <w:t></w:t>
            </w:r>
          </w:p>
        </w:tc>
      </w:tr>
      <w:tr w14:paraId="6A99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19" w:type="dxa"/>
          </w:tcPr>
          <w:p w14:paraId="62F55646">
            <w:pPr>
              <w:autoSpaceDE w:val="0"/>
              <w:autoSpaceDN w:val="0"/>
              <w:spacing w:before="73"/>
              <w:ind w:left="106"/>
              <w:jc w:val="center"/>
              <w:rPr>
                <w:rFonts w:ascii="宋体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</w:rPr>
              <w:t>小组成员名单（以“、”隔开</w:t>
            </w:r>
            <w:r>
              <w:rPr>
                <w:rFonts w:ascii="宋体" w:hAnsi="Times New Roman" w:eastAsia="宋体" w:cs="Times New Roman"/>
                <w:sz w:val="24"/>
                <w:szCs w:val="22"/>
              </w:rPr>
              <w:t>）</w:t>
            </w:r>
          </w:p>
        </w:tc>
        <w:tc>
          <w:tcPr>
            <w:tcW w:w="6615" w:type="dxa"/>
            <w:gridSpan w:val="5"/>
          </w:tcPr>
          <w:p w14:paraId="78FBAFF1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6"/>
                <w:szCs w:val="22"/>
              </w:rPr>
            </w:pPr>
          </w:p>
        </w:tc>
      </w:tr>
      <w:tr w14:paraId="6027D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4" w:hRule="atLeast"/>
          <w:jc w:val="center"/>
        </w:trPr>
        <w:tc>
          <w:tcPr>
            <w:tcW w:w="9634" w:type="dxa"/>
            <w:gridSpan w:val="6"/>
          </w:tcPr>
          <w:p w14:paraId="21F6F247">
            <w:pPr>
              <w:autoSpaceDE w:val="0"/>
              <w:autoSpaceDN w:val="0"/>
              <w:spacing w:before="156" w:beforeLines="50"/>
              <w:ind w:left="108"/>
              <w:jc w:val="left"/>
              <w:rPr>
                <w:rFonts w:ascii="宋体" w:hAnsi="Times New Roman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简述成果形成过程</w:t>
            </w:r>
            <w:r>
              <w:rPr>
                <w:rFonts w:hint="eastAsia" w:ascii="宋体" w:hAnsi="Times New Roman" w:eastAsia="宋体" w:cs="Times New Roman"/>
                <w:b/>
                <w:sz w:val="24"/>
              </w:rPr>
              <w:t>：</w:t>
            </w:r>
          </w:p>
          <w:p w14:paraId="19B955E0">
            <w:pPr>
              <w:autoSpaceDE w:val="0"/>
              <w:autoSpaceDN w:val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7620422C">
            <w:pPr>
              <w:autoSpaceDE w:val="0"/>
              <w:autoSpaceDN w:val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4E977CFB">
            <w:pPr>
              <w:autoSpaceDE w:val="0"/>
              <w:autoSpaceDN w:val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4A291B6">
            <w:pPr>
              <w:autoSpaceDE w:val="0"/>
              <w:autoSpaceDN w:val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0BBCB582">
            <w:pPr>
              <w:autoSpaceDE w:val="0"/>
              <w:autoSpaceDN w:val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618BED27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12ED9A5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DC7783C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29753E3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BE88D00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7162D3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83DEE3A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3AD2C2A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D2F5D21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015E275">
            <w:pPr>
              <w:autoSpaceDE w:val="0"/>
              <w:autoSpaceDN w:val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729D94EB">
            <w:pPr>
              <w:tabs>
                <w:tab w:val="left" w:pos="823"/>
              </w:tabs>
              <w:wordWrap w:val="0"/>
              <w:autoSpaceDE w:val="0"/>
              <w:autoSpaceDN w:val="0"/>
              <w:spacing w:before="180" w:line="336" w:lineRule="auto"/>
              <w:ind w:right="74"/>
              <w:jc w:val="right"/>
              <w:rPr>
                <w:rFonts w:ascii="宋体" w:hAnsi="Times New Roman" w:eastAsia="宋体" w:cs="Times New Roman"/>
                <w:b/>
                <w:spacing w:val="-13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sz w:val="24"/>
              </w:rPr>
              <w:t>单位盖</w:t>
            </w:r>
            <w:r>
              <w:rPr>
                <w:rFonts w:hint="eastAsia" w:ascii="宋体" w:hAnsi="Times New Roman" w:eastAsia="宋体" w:cs="Times New Roman"/>
                <w:b/>
                <w:spacing w:val="-13"/>
                <w:sz w:val="24"/>
              </w:rPr>
              <w:t xml:space="preserve">章         </w:t>
            </w:r>
          </w:p>
          <w:p w14:paraId="2266E339">
            <w:pPr>
              <w:tabs>
                <w:tab w:val="left" w:pos="823"/>
              </w:tabs>
              <w:wordWrap w:val="0"/>
              <w:autoSpaceDE w:val="0"/>
              <w:autoSpaceDN w:val="0"/>
              <w:spacing w:before="180" w:line="336" w:lineRule="auto"/>
              <w:ind w:right="74"/>
              <w:jc w:val="right"/>
            </w:pPr>
            <w:r>
              <w:rPr>
                <w:rFonts w:hint="eastAsia" w:ascii="宋体" w:hAnsi="Times New Roman" w:eastAsia="宋体" w:cs="Times New Roman"/>
                <w:sz w:val="24"/>
                <w:lang w:eastAsia="en-US"/>
              </w:rPr>
              <w:t>年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 w:val="24"/>
                <w:lang w:eastAsia="en-US"/>
              </w:rPr>
              <w:t>月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  <w:lang w:eastAsia="en-US"/>
              </w:rPr>
              <w:t>日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8"/>
                <w:szCs w:val="22"/>
              </w:rPr>
              <w:t xml:space="preserve">   </w:t>
            </w:r>
          </w:p>
        </w:tc>
      </w:tr>
    </w:tbl>
    <w:p w14:paraId="72B9EB91">
      <w:pPr>
        <w:rPr>
          <w:b/>
          <w:bCs/>
          <w:sz w:val="24"/>
        </w:rPr>
      </w:pPr>
    </w:p>
    <w:p w14:paraId="618EFF5A">
      <w:pPr>
        <w:rPr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rFonts w:hint="eastAsia"/>
          <w:sz w:val="24"/>
        </w:rPr>
        <w:t>：此表由申报单位填写并盖章交给推荐单位，成果形成过程不超1</w:t>
      </w:r>
      <w:r>
        <w:rPr>
          <w:sz w:val="24"/>
        </w:rPr>
        <w:t>000</w:t>
      </w:r>
      <w:r>
        <w:rPr>
          <w:rFonts w:hint="eastAsia"/>
          <w:sz w:val="24"/>
        </w:rPr>
        <w:t>字。推荐单位加盖推荐单位公章，并提交PDF电子版格式一份，于202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26</w:t>
      </w:r>
      <w:r>
        <w:rPr>
          <w:rFonts w:hint="eastAsia"/>
          <w:sz w:val="24"/>
        </w:rPr>
        <w:t>日前将材料发送至现场工作部邮箱，不需另外提交纸质版。</w:t>
      </w:r>
    </w:p>
    <w:p w14:paraId="5ABBE0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D700B"/>
    <w:rsid w:val="383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2026-05-25T02:54:00Z</dcterms:created>
  <dc:creator>大聖</dc:creator>
  <cp:lastModifiedBy>大聖</cp:lastModifiedBy>
  <dcterms:modified xsi:type="dcterms:W3CDTF">2026-05-25T02:54:41Z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2432FB1E760648F0B2EA705203EEDA50_11</vt:lpwstr>
  </property>
  <property fmtid="{D5CDD505-2E9C-101B-9397-08002B2CF9AE}" pid="4" name="KSOTemplateDocerSaveRecord">
    <vt:lpwstr>eyJoZGlkIjoiMzhmOTQwYjJiYzlmM2FhNzJiNTM3YTY3M2UzNjliOTIiLCJ1c2VySWQiOiI5NjA1NjU5MzYifQ==</vt:lpwstr>
  </property>
</Properties>
</file>